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6258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="000B26C2">
        <w:rPr>
          <w:noProof/>
        </w:rPr>
        <w:t>DATE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0B26C2" w:rsidP="001753DE">
      <w:pPr>
        <w:rPr>
          <w:sz w:val="24"/>
          <w:szCs w:val="24"/>
        </w:rPr>
      </w:pPr>
      <w:r>
        <w:rPr>
          <w:sz w:val="24"/>
          <w:szCs w:val="24"/>
        </w:rPr>
        <w:t>NEW</w:t>
      </w:r>
      <w:bookmarkStart w:id="0" w:name="_GoBack"/>
      <w:bookmarkEnd w:id="0"/>
      <w:r>
        <w:rPr>
          <w:sz w:val="24"/>
          <w:szCs w:val="24"/>
        </w:rPr>
        <w:t>SPAPER</w:t>
      </w:r>
    </w:p>
    <w:p w:rsidR="000B26C2" w:rsidRDefault="000B26C2" w:rsidP="001753DE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 xml:space="preserve">Order of Publication in </w:t>
      </w:r>
      <w:r w:rsidR="000B26C2">
        <w:rPr>
          <w:i/>
          <w:iCs/>
          <w:sz w:val="24"/>
          <w:szCs w:val="24"/>
        </w:rPr>
        <w:t>PETITIONER V. RESPONDENT; CIVIL ACTION NO.: __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sz w:val="24"/>
          <w:szCs w:val="24"/>
        </w:rPr>
        <w:t>Dear Advertising Department: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sz w:val="24"/>
          <w:szCs w:val="24"/>
        </w:rPr>
        <w:t xml:space="preserve">Enclosed is an Order of Publication that requires publication in the legal advertisement section of the </w:t>
      </w:r>
      <w:r w:rsidR="000B26C2">
        <w:rPr>
          <w:i/>
          <w:iCs/>
          <w:sz w:val="24"/>
          <w:szCs w:val="24"/>
        </w:rPr>
        <w:t>NEWSPAPER</w:t>
      </w:r>
      <w:r>
        <w:rPr>
          <w:sz w:val="24"/>
          <w:szCs w:val="24"/>
        </w:rPr>
        <w:t xml:space="preserve">.  Please cause it to be published </w:t>
      </w:r>
      <w:r>
        <w:rPr>
          <w:i/>
          <w:iCs/>
          <w:sz w:val="24"/>
          <w:szCs w:val="24"/>
        </w:rPr>
        <w:t>two times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one week apart</w:t>
      </w:r>
      <w:r>
        <w:rPr>
          <w:sz w:val="24"/>
          <w:szCs w:val="24"/>
        </w:rPr>
        <w:t xml:space="preserve">, in the </w:t>
      </w:r>
      <w:r w:rsidR="000B26C2">
        <w:rPr>
          <w:i/>
          <w:iCs/>
          <w:sz w:val="24"/>
          <w:szCs w:val="24"/>
        </w:rPr>
        <w:t>NEWSPAPER</w:t>
      </w:r>
      <w:r>
        <w:rPr>
          <w:sz w:val="24"/>
          <w:szCs w:val="24"/>
        </w:rPr>
        <w:t>.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sz w:val="24"/>
          <w:szCs w:val="24"/>
        </w:rPr>
        <w:t xml:space="preserve">After the publication has run twice, please send a certified copy of the publications and an itemized listing of the charge per word (inch or line), </w:t>
      </w:r>
      <w:r w:rsidR="000B26C2">
        <w:rPr>
          <w:sz w:val="24"/>
          <w:szCs w:val="24"/>
        </w:rPr>
        <w:t xml:space="preserve">so payment can be made. 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sz w:val="24"/>
          <w:szCs w:val="24"/>
        </w:rPr>
        <w:t>I appreciate your cooperation and assistance in this matter.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3DE" w:rsidRDefault="000B26C2" w:rsidP="001753DE">
      <w:pPr>
        <w:rPr>
          <w:sz w:val="24"/>
          <w:szCs w:val="24"/>
        </w:rPr>
      </w:pPr>
      <w:r>
        <w:rPr>
          <w:sz w:val="24"/>
          <w:szCs w:val="24"/>
        </w:rPr>
        <w:t>ATTORNEY</w:t>
      </w: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</w:p>
    <w:p w:rsidR="001753DE" w:rsidRDefault="001753DE" w:rsidP="001753DE">
      <w:pPr>
        <w:rPr>
          <w:sz w:val="24"/>
          <w:szCs w:val="24"/>
        </w:rPr>
      </w:pPr>
    </w:p>
    <w:p w:rsidR="008A1BE4" w:rsidRPr="001753DE" w:rsidRDefault="001753DE" w:rsidP="001753DE">
      <w:r>
        <w:rPr>
          <w:sz w:val="24"/>
          <w:szCs w:val="24"/>
        </w:rPr>
        <w:t>Enclosure</w:t>
      </w:r>
      <w:r>
        <w:rPr>
          <w:sz w:val="24"/>
          <w:szCs w:val="24"/>
        </w:rPr>
        <w:tab/>
      </w:r>
    </w:p>
    <w:sectPr w:rsidR="008A1BE4" w:rsidRPr="0017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DE"/>
    <w:rsid w:val="00073041"/>
    <w:rsid w:val="000B26C2"/>
    <w:rsid w:val="001753DE"/>
    <w:rsid w:val="003663FE"/>
    <w:rsid w:val="005831A3"/>
    <w:rsid w:val="00634A1E"/>
    <w:rsid w:val="00B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E990"/>
  <w15:docId w15:val="{3841B2E8-9640-4361-8D89-A8FE037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5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Schwaben</dc:creator>
  <cp:lastModifiedBy>Jacqueline Schwaben</cp:lastModifiedBy>
  <cp:revision>3</cp:revision>
  <dcterms:created xsi:type="dcterms:W3CDTF">2015-01-07T17:49:00Z</dcterms:created>
  <dcterms:modified xsi:type="dcterms:W3CDTF">2017-01-05T18:48:00Z</dcterms:modified>
</cp:coreProperties>
</file>